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1072"/>
        <w:tblOverlap w:val="never"/>
        <w:tblW w:w="9747" w:type="dxa"/>
        <w:tblLayout w:type="fixed"/>
        <w:tblLook w:val="04A0"/>
      </w:tblPr>
      <w:tblGrid>
        <w:gridCol w:w="9747"/>
      </w:tblGrid>
      <w:tr w:rsidR="004E0293" w:rsidTr="004E0293">
        <w:tc>
          <w:tcPr>
            <w:tcW w:w="9747" w:type="dxa"/>
          </w:tcPr>
          <w:p w:rsidR="004E0293" w:rsidRPr="00E16917" w:rsidRDefault="004E0293" w:rsidP="004E0293">
            <w:pPr>
              <w:spacing w:line="320" w:lineRule="atLeast"/>
              <w:rPr>
                <w:rFonts w:cs="Calibri"/>
                <w:sz w:val="24"/>
                <w:szCs w:val="24"/>
              </w:rPr>
            </w:pPr>
            <w:r w:rsidRPr="00E16917">
              <w:rPr>
                <w:rFonts w:cs="Calibri"/>
                <w:sz w:val="26"/>
                <w:szCs w:val="26"/>
              </w:rPr>
              <w:t>Título do Projeto:</w:t>
            </w:r>
          </w:p>
        </w:tc>
      </w:tr>
      <w:tr w:rsidR="004E0293" w:rsidTr="004E0293">
        <w:trPr>
          <w:trHeight w:val="308"/>
        </w:trPr>
        <w:tc>
          <w:tcPr>
            <w:tcW w:w="9747" w:type="dxa"/>
          </w:tcPr>
          <w:p w:rsidR="004E0293" w:rsidRPr="006A7EB1" w:rsidRDefault="004E0293" w:rsidP="004E0293">
            <w:pPr>
              <w:spacing w:line="320" w:lineRule="atLeast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E0293" w:rsidTr="004E0293">
        <w:trPr>
          <w:trHeight w:val="308"/>
        </w:trPr>
        <w:tc>
          <w:tcPr>
            <w:tcW w:w="9747" w:type="dxa"/>
          </w:tcPr>
          <w:p w:rsidR="004E0293" w:rsidRPr="00E75EC7" w:rsidRDefault="004E0293" w:rsidP="004E0293">
            <w:pPr>
              <w:spacing w:line="320" w:lineRule="atLeast"/>
              <w:rPr>
                <w:rFonts w:cs="Calibri"/>
                <w:b/>
                <w:sz w:val="24"/>
                <w:szCs w:val="24"/>
              </w:rPr>
            </w:pPr>
            <w:r w:rsidRPr="00E75EC7">
              <w:rPr>
                <w:rFonts w:cs="Calibri"/>
                <w:b/>
                <w:sz w:val="24"/>
                <w:szCs w:val="24"/>
              </w:rPr>
              <w:t xml:space="preserve">1. Objetivos propostos no plano de trabalho: </w:t>
            </w:r>
            <w:r w:rsidRPr="00E75EC7"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  <w:t>(</w:t>
            </w:r>
            <w:proofErr w:type="gramStart"/>
            <w:r w:rsidRPr="00E75EC7"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  <w:t>máximo 15 linhas</w:t>
            </w:r>
            <w:proofErr w:type="gramEnd"/>
            <w:r w:rsidRPr="00E75EC7"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4E0293" w:rsidTr="004E0293">
        <w:trPr>
          <w:trHeight w:val="308"/>
        </w:trPr>
        <w:tc>
          <w:tcPr>
            <w:tcW w:w="9747" w:type="dxa"/>
          </w:tcPr>
          <w:p w:rsidR="004E0293" w:rsidRDefault="004E0293" w:rsidP="004E0293">
            <w:pPr>
              <w:spacing w:line="320" w:lineRule="atLeast"/>
              <w:rPr>
                <w:rFonts w:cs="Calibri"/>
                <w:sz w:val="24"/>
                <w:szCs w:val="24"/>
              </w:rPr>
            </w:pPr>
          </w:p>
          <w:p w:rsidR="004E0293" w:rsidRPr="00E16917" w:rsidRDefault="004E0293" w:rsidP="004E0293">
            <w:pPr>
              <w:spacing w:line="320" w:lineRule="atLeast"/>
              <w:rPr>
                <w:rFonts w:cs="Calibri"/>
                <w:sz w:val="24"/>
                <w:szCs w:val="24"/>
              </w:rPr>
            </w:pPr>
          </w:p>
        </w:tc>
      </w:tr>
      <w:tr w:rsidR="004E0293" w:rsidTr="004E0293">
        <w:trPr>
          <w:trHeight w:val="655"/>
        </w:trPr>
        <w:tc>
          <w:tcPr>
            <w:tcW w:w="9747" w:type="dxa"/>
          </w:tcPr>
          <w:p w:rsidR="004E0293" w:rsidRPr="00E02900" w:rsidRDefault="004E0293" w:rsidP="004E0293">
            <w:pPr>
              <w:spacing w:line="320" w:lineRule="atLeast"/>
              <w:rPr>
                <w:rFonts w:cs="Calibri"/>
                <w:color w:val="A6A6A6" w:themeColor="background1" w:themeShade="A6"/>
                <w:sz w:val="24"/>
                <w:szCs w:val="24"/>
              </w:rPr>
            </w:pPr>
            <w:r w:rsidRPr="00E75EC7">
              <w:rPr>
                <w:rFonts w:cs="Calibri"/>
                <w:b/>
                <w:sz w:val="24"/>
                <w:szCs w:val="24"/>
              </w:rPr>
              <w:t>2. Atividades desenvolvidas até a presente data:</w:t>
            </w:r>
            <w:r w:rsidRPr="00E02900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 (lista de atividades realizadas conforme cronograma inicial)</w:t>
            </w:r>
          </w:p>
        </w:tc>
      </w:tr>
      <w:tr w:rsidR="004E0293" w:rsidTr="004E0293">
        <w:trPr>
          <w:trHeight w:val="655"/>
        </w:trPr>
        <w:tc>
          <w:tcPr>
            <w:tcW w:w="9747" w:type="dxa"/>
          </w:tcPr>
          <w:p w:rsidR="004E0293" w:rsidRDefault="004E0293" w:rsidP="004E0293">
            <w:pPr>
              <w:spacing w:line="320" w:lineRule="atLeast"/>
              <w:rPr>
                <w:rFonts w:cs="Calibri"/>
                <w:sz w:val="24"/>
                <w:szCs w:val="24"/>
              </w:rPr>
            </w:pPr>
          </w:p>
          <w:p w:rsidR="004E0293" w:rsidRDefault="004E0293" w:rsidP="004E0293">
            <w:pPr>
              <w:spacing w:line="320" w:lineRule="atLeast"/>
              <w:rPr>
                <w:rFonts w:cs="Calibri"/>
                <w:sz w:val="24"/>
                <w:szCs w:val="24"/>
              </w:rPr>
            </w:pPr>
          </w:p>
        </w:tc>
      </w:tr>
      <w:tr w:rsidR="004E0293" w:rsidTr="004E0293">
        <w:trPr>
          <w:trHeight w:val="308"/>
        </w:trPr>
        <w:tc>
          <w:tcPr>
            <w:tcW w:w="9747" w:type="dxa"/>
          </w:tcPr>
          <w:p w:rsidR="004E0293" w:rsidRPr="00E16917" w:rsidRDefault="004E0293" w:rsidP="004E0293">
            <w:pPr>
              <w:spacing w:line="320" w:lineRule="atLeast"/>
              <w:rPr>
                <w:rFonts w:cs="Calibri"/>
                <w:sz w:val="24"/>
                <w:szCs w:val="24"/>
              </w:rPr>
            </w:pPr>
            <w:r w:rsidRPr="00E75EC7">
              <w:rPr>
                <w:rFonts w:cs="Calibri"/>
                <w:b/>
                <w:sz w:val="24"/>
                <w:szCs w:val="24"/>
              </w:rPr>
              <w:t>3. Resultados obtidos: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77581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proofErr w:type="gramStart"/>
            <w:r w:rsidRPr="00D77581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máximo </w:t>
            </w:r>
            <w:r>
              <w:rPr>
                <w:rFonts w:cs="Calibri"/>
                <w:color w:val="A6A6A6" w:themeColor="background1" w:themeShade="A6"/>
                <w:sz w:val="24"/>
                <w:szCs w:val="24"/>
              </w:rPr>
              <w:t>30</w:t>
            </w:r>
            <w:r w:rsidRPr="00D77581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 linhas</w:t>
            </w:r>
            <w:proofErr w:type="gramEnd"/>
            <w:r w:rsidRPr="00D77581">
              <w:rPr>
                <w:rFonts w:cs="Calibri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4E0293" w:rsidTr="004E0293">
        <w:trPr>
          <w:trHeight w:val="308"/>
        </w:trPr>
        <w:tc>
          <w:tcPr>
            <w:tcW w:w="9747" w:type="dxa"/>
          </w:tcPr>
          <w:p w:rsidR="004E0293" w:rsidRDefault="004E0293" w:rsidP="004E0293">
            <w:pPr>
              <w:spacing w:line="320" w:lineRule="atLeast"/>
              <w:rPr>
                <w:rFonts w:cs="Calibri"/>
                <w:color w:val="A6A6A6" w:themeColor="background1" w:themeShade="A6"/>
                <w:sz w:val="24"/>
                <w:szCs w:val="24"/>
              </w:rPr>
            </w:pPr>
            <w:r w:rsidRPr="00D77581">
              <w:rPr>
                <w:rFonts w:cs="Calibri"/>
                <w:color w:val="A6A6A6" w:themeColor="background1" w:themeShade="A6"/>
                <w:sz w:val="24"/>
                <w:szCs w:val="24"/>
              </w:rPr>
              <w:t>Descreva os resultados obtidos e analise-os em função dos objetivos propostos em seu plano de trabalho</w:t>
            </w:r>
            <w:r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 e cronograma</w:t>
            </w:r>
            <w:r w:rsidRPr="00D77581">
              <w:rPr>
                <w:rFonts w:cs="Calibri"/>
                <w:color w:val="A6A6A6" w:themeColor="background1" w:themeShade="A6"/>
                <w:sz w:val="24"/>
                <w:szCs w:val="24"/>
              </w:rPr>
              <w:t>.</w:t>
            </w:r>
          </w:p>
          <w:p w:rsidR="004E0293" w:rsidRPr="00D77581" w:rsidRDefault="004E0293" w:rsidP="004E0293">
            <w:pPr>
              <w:spacing w:line="320" w:lineRule="atLeast"/>
              <w:rPr>
                <w:rFonts w:cs="Calibri"/>
                <w:color w:val="A6A6A6" w:themeColor="background1" w:themeShade="A6"/>
                <w:sz w:val="24"/>
                <w:szCs w:val="24"/>
              </w:rPr>
            </w:pPr>
          </w:p>
        </w:tc>
      </w:tr>
      <w:tr w:rsidR="004E0293" w:rsidTr="004E0293">
        <w:trPr>
          <w:trHeight w:val="308"/>
        </w:trPr>
        <w:tc>
          <w:tcPr>
            <w:tcW w:w="9747" w:type="dxa"/>
          </w:tcPr>
          <w:p w:rsidR="004E0293" w:rsidRPr="00E75EC7" w:rsidRDefault="004E0293" w:rsidP="004E0293">
            <w:pPr>
              <w:spacing w:line="32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4. Produção científica e tecnológica desenvolvidas pelo projeto: </w:t>
            </w:r>
            <w:r w:rsidRPr="005523D5"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  <w:t>(produtos)</w:t>
            </w:r>
          </w:p>
        </w:tc>
      </w:tr>
      <w:tr w:rsidR="004E0293" w:rsidTr="004E0293">
        <w:trPr>
          <w:trHeight w:val="970"/>
        </w:trPr>
        <w:tc>
          <w:tcPr>
            <w:tcW w:w="9747" w:type="dxa"/>
          </w:tcPr>
          <w:p w:rsidR="004E0293" w:rsidRPr="00E75EC7" w:rsidRDefault="004E0293" w:rsidP="004E0293">
            <w:pPr>
              <w:spacing w:line="320" w:lineRule="atLeast"/>
              <w:rPr>
                <w:rFonts w:cs="Calibri"/>
                <w:b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Calibri"/>
                <w:sz w:val="24"/>
                <w:szCs w:val="24"/>
              </w:rPr>
              <w:t>)patentes (   )livros (   )capítulo de livros (   )trabalhos apresentados em eventos técnico-científicos (   )artigos publicados em revistas especializadas (   )relatórios/notas técnicas (   )dissertação/tese (   )Outros (especificar)</w:t>
            </w:r>
          </w:p>
        </w:tc>
      </w:tr>
      <w:tr w:rsidR="004E0293" w:rsidTr="004E0293">
        <w:trPr>
          <w:trHeight w:val="308"/>
        </w:trPr>
        <w:tc>
          <w:tcPr>
            <w:tcW w:w="9747" w:type="dxa"/>
          </w:tcPr>
          <w:p w:rsidR="004E0293" w:rsidRDefault="004E0293" w:rsidP="004E0293">
            <w:pPr>
              <w:spacing w:line="320" w:lineRule="atLeast"/>
              <w:rPr>
                <w:rFonts w:cs="Calibri"/>
                <w:color w:val="A6A6A6" w:themeColor="background1" w:themeShade="A6"/>
                <w:sz w:val="24"/>
                <w:szCs w:val="24"/>
              </w:rPr>
            </w:pPr>
            <w:r w:rsidRPr="000A1391">
              <w:rPr>
                <w:rFonts w:cs="Calibri"/>
                <w:color w:val="A6A6A6" w:themeColor="background1" w:themeShade="A6"/>
                <w:sz w:val="24"/>
                <w:szCs w:val="24"/>
              </w:rPr>
              <w:t>Listar com referência bibliográfica completa e incluir cópia</w:t>
            </w:r>
          </w:p>
          <w:p w:rsidR="004E0293" w:rsidRPr="000A1391" w:rsidRDefault="004E0293" w:rsidP="004E0293">
            <w:pPr>
              <w:spacing w:line="320" w:lineRule="atLeast"/>
              <w:rPr>
                <w:rFonts w:cs="Calibri"/>
                <w:color w:val="A6A6A6" w:themeColor="background1" w:themeShade="A6"/>
                <w:sz w:val="24"/>
                <w:szCs w:val="24"/>
              </w:rPr>
            </w:pPr>
          </w:p>
        </w:tc>
      </w:tr>
      <w:tr w:rsidR="004E0293" w:rsidTr="004E0293">
        <w:trPr>
          <w:trHeight w:val="308"/>
        </w:trPr>
        <w:tc>
          <w:tcPr>
            <w:tcW w:w="9747" w:type="dxa"/>
          </w:tcPr>
          <w:p w:rsidR="004E0293" w:rsidRPr="00001F30" w:rsidRDefault="004E0293" w:rsidP="004E0293">
            <w:pPr>
              <w:spacing w:line="320" w:lineRule="atLeast"/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5. Resultados institucionais obtidos </w:t>
            </w:r>
            <w:r w:rsidRPr="00E75EC7"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  <w:t>(</w:t>
            </w:r>
            <w:proofErr w:type="gramStart"/>
            <w:r w:rsidRPr="00E75EC7"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  <w:t>máximo 15 linhas</w:t>
            </w:r>
            <w:proofErr w:type="gramEnd"/>
            <w:r w:rsidRPr="00E75EC7"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4E0293" w:rsidTr="004E0293">
        <w:trPr>
          <w:trHeight w:val="308"/>
        </w:trPr>
        <w:tc>
          <w:tcPr>
            <w:tcW w:w="9747" w:type="dxa"/>
          </w:tcPr>
          <w:p w:rsidR="004E0293" w:rsidRDefault="004E0293" w:rsidP="004E0293">
            <w:pPr>
              <w:spacing w:line="32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  <w:t>E</w:t>
            </w:r>
            <w:r w:rsidRPr="00001F30"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  <w:t xml:space="preserve">m função dos objetivos propostos em seu plano de trabalho, analise os benefícios que a sua pesquisa trouxe ao serviço onde ela foi </w:t>
            </w:r>
            <w:r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  <w:t>executada.</w:t>
            </w:r>
          </w:p>
          <w:p w:rsidR="004E0293" w:rsidRDefault="004E0293" w:rsidP="004E0293">
            <w:pPr>
              <w:spacing w:line="320" w:lineRule="atLeast"/>
              <w:rPr>
                <w:rFonts w:cs="Calibri"/>
                <w:b/>
                <w:sz w:val="24"/>
                <w:szCs w:val="24"/>
              </w:rPr>
            </w:pPr>
          </w:p>
          <w:p w:rsidR="004E0293" w:rsidRDefault="004E0293" w:rsidP="004E0293">
            <w:pPr>
              <w:spacing w:line="320" w:lineRule="atLeast"/>
              <w:rPr>
                <w:rFonts w:cs="Calibri"/>
                <w:b/>
                <w:sz w:val="24"/>
                <w:szCs w:val="24"/>
              </w:rPr>
            </w:pPr>
          </w:p>
        </w:tc>
      </w:tr>
      <w:tr w:rsidR="004E0293" w:rsidTr="004E0293">
        <w:trPr>
          <w:trHeight w:val="308"/>
        </w:trPr>
        <w:tc>
          <w:tcPr>
            <w:tcW w:w="9747" w:type="dxa"/>
          </w:tcPr>
          <w:p w:rsidR="004E0293" w:rsidRDefault="004E0293" w:rsidP="004E0293">
            <w:pPr>
              <w:spacing w:line="32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6. Dificuldades enfrentadas ao longo do período </w:t>
            </w:r>
            <w:r w:rsidRPr="00E75EC7"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  <w:t>(</w:t>
            </w:r>
            <w:proofErr w:type="gramStart"/>
            <w:r w:rsidRPr="00E75EC7"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  <w:t>máximo 15 linhas</w:t>
            </w:r>
            <w:proofErr w:type="gramEnd"/>
            <w:r w:rsidRPr="00E75EC7"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4E0293" w:rsidTr="004E0293">
        <w:trPr>
          <w:trHeight w:val="308"/>
        </w:trPr>
        <w:tc>
          <w:tcPr>
            <w:tcW w:w="9747" w:type="dxa"/>
          </w:tcPr>
          <w:p w:rsidR="004E0293" w:rsidRDefault="004E0293" w:rsidP="004E0293">
            <w:pPr>
              <w:spacing w:line="320" w:lineRule="atLeast"/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</w:pPr>
            <w:r w:rsidRPr="00583C2F"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  <w:t>Incluir dificuldades de execução financeira (caso não tenha conseguido utilizar os recursos conforme programado no cronograma da pesquisa).</w:t>
            </w:r>
          </w:p>
          <w:p w:rsidR="004E0293" w:rsidRPr="00583C2F" w:rsidRDefault="004E0293" w:rsidP="004E0293">
            <w:pPr>
              <w:spacing w:line="320" w:lineRule="atLeast"/>
              <w:rPr>
                <w:rFonts w:cs="Calibri"/>
                <w:b/>
                <w:color w:val="A6A6A6" w:themeColor="background1" w:themeShade="A6"/>
                <w:sz w:val="24"/>
                <w:szCs w:val="24"/>
              </w:rPr>
            </w:pPr>
          </w:p>
          <w:p w:rsidR="004E0293" w:rsidRDefault="004E0293" w:rsidP="004E0293">
            <w:pPr>
              <w:spacing w:line="320" w:lineRule="atLeast"/>
              <w:rPr>
                <w:rFonts w:cs="Calibri"/>
                <w:b/>
                <w:sz w:val="24"/>
                <w:szCs w:val="24"/>
              </w:rPr>
            </w:pPr>
          </w:p>
        </w:tc>
      </w:tr>
      <w:tr w:rsidR="004E0293" w:rsidTr="004E0293">
        <w:trPr>
          <w:trHeight w:val="308"/>
        </w:trPr>
        <w:tc>
          <w:tcPr>
            <w:tcW w:w="9747" w:type="dxa"/>
          </w:tcPr>
          <w:p w:rsidR="004E0293" w:rsidRDefault="004E0293" w:rsidP="004E0293">
            <w:pPr>
              <w:spacing w:line="32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Nome, data e assinatura do orientador:</w:t>
            </w:r>
          </w:p>
          <w:p w:rsidR="004E0293" w:rsidRDefault="004E0293" w:rsidP="004E0293">
            <w:pPr>
              <w:spacing w:line="320" w:lineRule="atLeast"/>
              <w:rPr>
                <w:rFonts w:cs="Calibri"/>
                <w:b/>
                <w:sz w:val="24"/>
                <w:szCs w:val="24"/>
              </w:rPr>
            </w:pPr>
          </w:p>
          <w:p w:rsidR="004E0293" w:rsidRDefault="004E0293" w:rsidP="004E0293">
            <w:pPr>
              <w:spacing w:line="32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______________________________________________</w:t>
            </w:r>
          </w:p>
          <w:p w:rsidR="004E0293" w:rsidRDefault="004E0293" w:rsidP="004E0293">
            <w:pPr>
              <w:spacing w:line="320" w:lineRule="atLeast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4E0293" w:rsidRPr="00E75EC7" w:rsidRDefault="004E0293" w:rsidP="004E0293">
            <w:pPr>
              <w:spacing w:line="320" w:lineRule="atLeast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094F91" w:rsidRDefault="00094F91" w:rsidP="004E0293">
      <w:pPr>
        <w:spacing w:line="320" w:lineRule="atLeast"/>
        <w:jc w:val="center"/>
        <w:rPr>
          <w:rFonts w:cs="Calibri"/>
          <w:b/>
          <w:sz w:val="24"/>
          <w:szCs w:val="24"/>
        </w:rPr>
      </w:pPr>
    </w:p>
    <w:p w:rsidR="004E0293" w:rsidRDefault="004E0293" w:rsidP="004E0293">
      <w:pPr>
        <w:spacing w:line="320" w:lineRule="atLeast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4"/>
          <w:szCs w:val="24"/>
        </w:rPr>
        <w:t xml:space="preserve">RELATÓRIO TÉCNICO CIENTÍFICO </w:t>
      </w:r>
      <w:proofErr w:type="gramStart"/>
      <w:r>
        <w:rPr>
          <w:rFonts w:cs="Calibri"/>
          <w:b/>
          <w:sz w:val="26"/>
          <w:szCs w:val="26"/>
        </w:rPr>
        <w:t xml:space="preserve">(    </w:t>
      </w:r>
      <w:proofErr w:type="gramEnd"/>
      <w:r>
        <w:rPr>
          <w:rFonts w:cs="Calibri"/>
          <w:b/>
          <w:sz w:val="26"/>
          <w:szCs w:val="26"/>
        </w:rPr>
        <w:t>) Quadrimestral (    ) F</w:t>
      </w:r>
      <w:r w:rsidRPr="00E16917">
        <w:rPr>
          <w:rFonts w:cs="Calibri"/>
          <w:b/>
          <w:sz w:val="26"/>
          <w:szCs w:val="26"/>
        </w:rPr>
        <w:t>inal</w:t>
      </w:r>
    </w:p>
    <w:p w:rsidR="004E0293" w:rsidRPr="00E16917" w:rsidRDefault="004E0293" w:rsidP="004E0293">
      <w:pPr>
        <w:spacing w:line="320" w:lineRule="atLeast"/>
        <w:jc w:val="center"/>
        <w:rPr>
          <w:rFonts w:cs="Calibri"/>
          <w:b/>
          <w:sz w:val="24"/>
          <w:szCs w:val="24"/>
        </w:rPr>
      </w:pPr>
    </w:p>
    <w:sectPr w:rsidR="004E0293" w:rsidRPr="00E16917" w:rsidSect="00583C2F">
      <w:headerReference w:type="default" r:id="rId6"/>
      <w:pgSz w:w="11906" w:h="16838"/>
      <w:pgMar w:top="567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52" w:rsidRDefault="00EA2052" w:rsidP="00EA2052">
      <w:pPr>
        <w:spacing w:line="240" w:lineRule="auto"/>
      </w:pPr>
      <w:r>
        <w:separator/>
      </w:r>
    </w:p>
  </w:endnote>
  <w:endnote w:type="continuationSeparator" w:id="1">
    <w:p w:rsidR="00EA2052" w:rsidRDefault="00EA2052" w:rsidP="00EA2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52" w:rsidRDefault="00EA2052" w:rsidP="00EA2052">
      <w:pPr>
        <w:spacing w:line="240" w:lineRule="auto"/>
      </w:pPr>
      <w:r>
        <w:separator/>
      </w:r>
    </w:p>
  </w:footnote>
  <w:footnote w:type="continuationSeparator" w:id="1">
    <w:p w:rsidR="00EA2052" w:rsidRDefault="00EA2052" w:rsidP="00EA20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42" w:rsidRDefault="00593642" w:rsidP="0059364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593642"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-1905</wp:posOffset>
          </wp:positionV>
          <wp:extent cx="1390650" cy="485775"/>
          <wp:effectExtent l="19050" t="0" r="0" b="0"/>
          <wp:wrapThrough wrapText="bothSides">
            <wp:wrapPolygon edited="0">
              <wp:start x="-296" y="0"/>
              <wp:lineTo x="-296" y="21176"/>
              <wp:lineTo x="21600" y="21176"/>
              <wp:lineTo x="21600" y="0"/>
              <wp:lineTo x="-296" y="0"/>
            </wp:wrapPolygon>
          </wp:wrapThrough>
          <wp:docPr id="5" name="image1.png" descr="C:\Users\14440172\Desktop\Logo IGESD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14440172\Desktop\Logo IGESDF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3642" w:rsidRDefault="00593642" w:rsidP="0059364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Instituto de Gestão e Estratégia em Saúde - IGESDF</w:t>
    </w:r>
  </w:p>
  <w:p w:rsidR="00593642" w:rsidRDefault="00593642" w:rsidP="0070498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67"/>
      <w:jc w:val="center"/>
      <w:rPr>
        <w:color w:val="000000"/>
      </w:rPr>
    </w:pPr>
    <w:r>
      <w:rPr>
        <w:color w:val="000000"/>
      </w:rPr>
      <w:t>Hospital de Base do Distrito Federal</w:t>
    </w:r>
  </w:p>
  <w:p w:rsidR="00593642" w:rsidRDefault="00593642" w:rsidP="0059364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b/>
        <w:color w:val="030300"/>
        <w:sz w:val="22"/>
        <w:szCs w:val="22"/>
      </w:rPr>
      <w:t xml:space="preserve">Diretoria </w:t>
    </w:r>
    <w:r>
      <w:rPr>
        <w:rFonts w:ascii="Arial" w:eastAsia="Arial" w:hAnsi="Arial" w:cs="Arial"/>
        <w:b/>
        <w:color w:val="070700"/>
        <w:sz w:val="22"/>
        <w:szCs w:val="22"/>
      </w:rPr>
      <w:t xml:space="preserve">de </w:t>
    </w:r>
    <w:r>
      <w:rPr>
        <w:rFonts w:ascii="Arial" w:eastAsia="Arial" w:hAnsi="Arial" w:cs="Arial"/>
        <w:b/>
        <w:color w:val="0C0C00"/>
        <w:sz w:val="22"/>
        <w:szCs w:val="22"/>
      </w:rPr>
      <w:t>Ens</w:t>
    </w:r>
    <w:r>
      <w:rPr>
        <w:b/>
        <w:color w:val="0C0C00"/>
        <w:sz w:val="22"/>
        <w:szCs w:val="22"/>
      </w:rPr>
      <w:t>i</w:t>
    </w:r>
    <w:r>
      <w:rPr>
        <w:rFonts w:ascii="Arial" w:eastAsia="Arial" w:hAnsi="Arial" w:cs="Arial"/>
        <w:b/>
        <w:color w:val="0C0C00"/>
        <w:sz w:val="22"/>
        <w:szCs w:val="22"/>
      </w:rPr>
      <w:t>no</w:t>
    </w:r>
    <w:r w:rsidR="00094F91">
      <w:rPr>
        <w:rFonts w:ascii="Arial" w:eastAsia="Arial" w:hAnsi="Arial" w:cs="Arial"/>
        <w:b/>
        <w:color w:val="0C0C00"/>
        <w:sz w:val="22"/>
        <w:szCs w:val="22"/>
      </w:rPr>
      <w:t>,</w:t>
    </w:r>
    <w:r>
      <w:rPr>
        <w:rFonts w:ascii="Arial" w:eastAsia="Arial" w:hAnsi="Arial" w:cs="Arial"/>
        <w:b/>
        <w:color w:val="181800"/>
        <w:sz w:val="22"/>
        <w:szCs w:val="22"/>
      </w:rPr>
      <w:t xml:space="preserve"> </w:t>
    </w:r>
    <w:r>
      <w:rPr>
        <w:rFonts w:ascii="Arial" w:eastAsia="Arial" w:hAnsi="Arial" w:cs="Arial"/>
        <w:b/>
        <w:color w:val="040400"/>
        <w:sz w:val="22"/>
        <w:szCs w:val="22"/>
      </w:rPr>
      <w:t>Pesquisa</w:t>
    </w:r>
    <w:r w:rsidR="00094F91">
      <w:rPr>
        <w:rFonts w:ascii="Arial" w:eastAsia="Arial" w:hAnsi="Arial" w:cs="Arial"/>
        <w:b/>
        <w:color w:val="040400"/>
        <w:sz w:val="22"/>
        <w:szCs w:val="22"/>
      </w:rPr>
      <w:t xml:space="preserve"> e Inovação </w:t>
    </w:r>
    <w:r>
      <w:rPr>
        <w:rFonts w:ascii="Arial" w:eastAsia="Arial" w:hAnsi="Arial" w:cs="Arial"/>
        <w:b/>
        <w:color w:val="0A0A00"/>
        <w:sz w:val="22"/>
        <w:szCs w:val="22"/>
      </w:rPr>
      <w:t>/</w:t>
    </w:r>
    <w:r w:rsidR="00094F91">
      <w:rPr>
        <w:rFonts w:ascii="Arial" w:eastAsia="Arial" w:hAnsi="Arial" w:cs="Arial"/>
        <w:b/>
        <w:color w:val="0A0A00"/>
        <w:sz w:val="22"/>
        <w:szCs w:val="22"/>
      </w:rPr>
      <w:t xml:space="preserve"> </w:t>
    </w:r>
    <w:r>
      <w:rPr>
        <w:rFonts w:ascii="Arial" w:eastAsia="Arial" w:hAnsi="Arial" w:cs="Arial"/>
        <w:b/>
        <w:color w:val="232300"/>
        <w:sz w:val="22"/>
        <w:szCs w:val="22"/>
      </w:rPr>
      <w:t xml:space="preserve">Gerência </w:t>
    </w:r>
    <w:r>
      <w:rPr>
        <w:rFonts w:ascii="Arial" w:eastAsia="Arial" w:hAnsi="Arial" w:cs="Arial"/>
        <w:b/>
        <w:color w:val="070700"/>
        <w:sz w:val="22"/>
        <w:szCs w:val="22"/>
      </w:rPr>
      <w:t>de</w:t>
    </w:r>
    <w:r w:rsidR="00AD037F">
      <w:rPr>
        <w:rFonts w:ascii="Arial" w:eastAsia="Arial" w:hAnsi="Arial" w:cs="Arial"/>
        <w:b/>
        <w:color w:val="070700"/>
        <w:sz w:val="22"/>
        <w:szCs w:val="22"/>
      </w:rPr>
      <w:t xml:space="preserve"> Pesquisa e </w:t>
    </w:r>
    <w:r>
      <w:rPr>
        <w:rFonts w:ascii="Arial" w:eastAsia="Arial" w:hAnsi="Arial" w:cs="Arial"/>
        <w:b/>
        <w:color w:val="1A1A00"/>
        <w:sz w:val="22"/>
        <w:szCs w:val="22"/>
      </w:rPr>
      <w:t>In</w:t>
    </w:r>
    <w:r w:rsidR="00094F91">
      <w:rPr>
        <w:rFonts w:ascii="Arial" w:eastAsia="Arial" w:hAnsi="Arial" w:cs="Arial"/>
        <w:b/>
        <w:color w:val="1A1A00"/>
        <w:sz w:val="22"/>
        <w:szCs w:val="22"/>
      </w:rPr>
      <w:t>ovação</w:t>
    </w:r>
  </w:p>
  <w:p w:rsidR="00EA2052" w:rsidRPr="0023618E" w:rsidRDefault="00EA2052" w:rsidP="00583C2F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A2052"/>
    <w:rsid w:val="00044F5E"/>
    <w:rsid w:val="00057136"/>
    <w:rsid w:val="00094F91"/>
    <w:rsid w:val="002E4CCF"/>
    <w:rsid w:val="004D4E4D"/>
    <w:rsid w:val="004E0293"/>
    <w:rsid w:val="005109CE"/>
    <w:rsid w:val="00520ABB"/>
    <w:rsid w:val="00550BBC"/>
    <w:rsid w:val="00583C2F"/>
    <w:rsid w:val="00593642"/>
    <w:rsid w:val="006121C9"/>
    <w:rsid w:val="00704985"/>
    <w:rsid w:val="0084776E"/>
    <w:rsid w:val="00910D2B"/>
    <w:rsid w:val="00975B97"/>
    <w:rsid w:val="00AD037F"/>
    <w:rsid w:val="00AF1053"/>
    <w:rsid w:val="00BB3EF5"/>
    <w:rsid w:val="00CE6F30"/>
    <w:rsid w:val="00D103F8"/>
    <w:rsid w:val="00D50E88"/>
    <w:rsid w:val="00E34C21"/>
    <w:rsid w:val="00EA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5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A205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0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A205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20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0">
    <w:name w:val="normal"/>
    <w:rsid w:val="00593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6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GDF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150911x</dc:creator>
  <cp:lastModifiedBy>ImageAssist</cp:lastModifiedBy>
  <cp:revision>6</cp:revision>
  <dcterms:created xsi:type="dcterms:W3CDTF">2019-06-26T13:53:00Z</dcterms:created>
  <dcterms:modified xsi:type="dcterms:W3CDTF">2019-09-03T16:58:00Z</dcterms:modified>
</cp:coreProperties>
</file>